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9F1D38" w:rsidRDefault="00D62D5D" w:rsidP="009F1D3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AF055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E2196F">
              <w:rPr>
                <w:sz w:val="24"/>
                <w:szCs w:val="24"/>
              </w:rPr>
              <w:t>F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AF05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E2196F">
              <w:rPr>
                <w:sz w:val="24"/>
                <w:szCs w:val="24"/>
              </w:rPr>
              <w:t>F</w:t>
            </w:r>
            <w:r w:rsidR="00880D62">
              <w:rPr>
                <w:sz w:val="24"/>
                <w:szCs w:val="24"/>
              </w:rPr>
              <w:t xml:space="preserve"> -1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62586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62586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AF0553" w:rsidP="00AF0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62586E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AF0553">
              <w:rPr>
                <w:b/>
                <w:sz w:val="24"/>
                <w:szCs w:val="24"/>
              </w:rPr>
              <w:t>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E449E8" w:rsidRDefault="00AA26DA" w:rsidP="00CC2628">
            <w:pPr>
              <w:rPr>
                <w:sz w:val="24"/>
                <w:szCs w:val="24"/>
              </w:rPr>
            </w:pPr>
            <w:r w:rsidRPr="003758C9">
              <w:rPr>
                <w:sz w:val="24"/>
                <w:szCs w:val="24"/>
              </w:rPr>
              <w:t>Dr Iwona Kijowska</w:t>
            </w:r>
            <w:r w:rsidR="0036317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Joanna Nowak, dr Iwona Kijowska</w:t>
            </w:r>
            <w:r w:rsidR="00363175">
              <w:rPr>
                <w:sz w:val="24"/>
                <w:szCs w:val="24"/>
              </w:rPr>
              <w:t>,</w:t>
            </w:r>
            <w:r w:rsidR="00AA26DA">
              <w:rPr>
                <w:sz w:val="24"/>
                <w:szCs w:val="24"/>
              </w:rPr>
              <w:t xml:space="preserve"> prof. uczelni</w:t>
            </w:r>
            <w:r w:rsidRPr="00E449E8">
              <w:rPr>
                <w:sz w:val="24"/>
                <w:szCs w:val="24"/>
              </w:rPr>
              <w:t>, dr Małgorzata Moszyńska, 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studentów z systemem i specyfiką pracy p</w:t>
            </w:r>
            <w:r w:rsidR="007B4BE7" w:rsidRPr="00E449E8">
              <w:rPr>
                <w:sz w:val="24"/>
                <w:szCs w:val="24"/>
              </w:rPr>
              <w:t xml:space="preserve">rzedszkola, szkoły, </w:t>
            </w:r>
            <w:r w:rsidR="001A51F6" w:rsidRPr="00E449E8">
              <w:rPr>
                <w:sz w:val="24"/>
                <w:szCs w:val="24"/>
              </w:rPr>
              <w:t xml:space="preserve">9w tym specjalnych), </w:t>
            </w:r>
            <w:r w:rsidR="007B4BE7" w:rsidRPr="00E449E8">
              <w:rPr>
                <w:sz w:val="24"/>
                <w:szCs w:val="24"/>
              </w:rPr>
              <w:t>poradni psychologiczno-pedagogicznej</w:t>
            </w:r>
            <w:r w:rsidR="001A51F6" w:rsidRPr="00E449E8">
              <w:rPr>
                <w:sz w:val="24"/>
                <w:szCs w:val="24"/>
              </w:rPr>
              <w:t>;</w:t>
            </w:r>
            <w:r w:rsidRPr="00E449E8">
              <w:rPr>
                <w:sz w:val="24"/>
                <w:szCs w:val="24"/>
              </w:rPr>
              <w:t xml:space="preserve"> </w:t>
            </w:r>
            <w:r w:rsidR="00AA26DA">
              <w:rPr>
                <w:sz w:val="24"/>
                <w:szCs w:val="24"/>
              </w:rPr>
              <w:t xml:space="preserve">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z dokumentacją i warsztatem pracy</w:t>
            </w:r>
            <w:r w:rsidR="007B4BE7" w:rsidRPr="00E449E8">
              <w:rPr>
                <w:sz w:val="24"/>
                <w:szCs w:val="24"/>
              </w:rPr>
              <w:t xml:space="preserve"> logopedy w wymienionych placówkach</w:t>
            </w:r>
            <w:r w:rsidRPr="00E449E8">
              <w:rPr>
                <w:sz w:val="24"/>
                <w:szCs w:val="24"/>
              </w:rPr>
              <w:t>;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obserwacja procesów rozwojowych </w:t>
            </w:r>
            <w:r w:rsidR="001A51F6" w:rsidRPr="00E449E8">
              <w:rPr>
                <w:sz w:val="24"/>
                <w:szCs w:val="24"/>
              </w:rPr>
              <w:t>,dzieci, młodzieży</w:t>
            </w:r>
            <w:r w:rsidRPr="00E449E8">
              <w:rPr>
                <w:sz w:val="24"/>
                <w:szCs w:val="24"/>
              </w:rPr>
              <w:t>, poznawanie ich możliwości i cech psychofizycznych oraz sposobów stymul</w:t>
            </w:r>
            <w:r w:rsidR="007B4BE7" w:rsidRPr="00E449E8">
              <w:rPr>
                <w:sz w:val="24"/>
                <w:szCs w:val="24"/>
              </w:rPr>
              <w:t xml:space="preserve">owania ich aktywności </w:t>
            </w:r>
            <w:r w:rsidRPr="00E449E8">
              <w:rPr>
                <w:sz w:val="24"/>
                <w:szCs w:val="24"/>
              </w:rPr>
              <w:t>poznawczej;</w:t>
            </w:r>
          </w:p>
          <w:p w:rsidR="00AF0553" w:rsidRPr="00E449E8" w:rsidRDefault="00AF0553" w:rsidP="001A51F6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</w:t>
            </w:r>
            <w:r w:rsidR="001A51F6" w:rsidRPr="00E449E8">
              <w:rPr>
                <w:sz w:val="24"/>
                <w:szCs w:val="24"/>
              </w:rPr>
              <w:t>serwacja sytuacji logopedycznych,</w:t>
            </w:r>
            <w:r w:rsidRPr="00E449E8">
              <w:rPr>
                <w:sz w:val="24"/>
                <w:szCs w:val="24"/>
              </w:rPr>
              <w:t xml:space="preserve"> interakcji w relacjach </w:t>
            </w:r>
            <w:r w:rsidR="001A51F6" w:rsidRPr="00E449E8">
              <w:rPr>
                <w:sz w:val="24"/>
                <w:szCs w:val="24"/>
              </w:rPr>
              <w:t>logopeda-uczeń</w:t>
            </w:r>
            <w:r w:rsidRPr="00E449E8">
              <w:rPr>
                <w:sz w:val="24"/>
                <w:szCs w:val="24"/>
              </w:rPr>
              <w:t xml:space="preserve">;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poszukiwanie własnych koncepcji prowadzenia indywidualnych </w:t>
            </w:r>
            <w:r w:rsidR="001A51F6" w:rsidRPr="00E449E8">
              <w:rPr>
                <w:sz w:val="24"/>
                <w:szCs w:val="24"/>
              </w:rPr>
              <w:t>zajęć z uczniami</w:t>
            </w:r>
            <w:r w:rsidRPr="00E449E8">
              <w:rPr>
                <w:sz w:val="24"/>
                <w:szCs w:val="24"/>
              </w:rPr>
              <w:t>;</w:t>
            </w:r>
          </w:p>
          <w:p w:rsidR="001A51F6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rozwijanie umiejętności samodzielnego formułowa</w:t>
            </w:r>
            <w:r w:rsidR="001A51F6" w:rsidRPr="00E449E8">
              <w:rPr>
                <w:sz w:val="24"/>
                <w:szCs w:val="24"/>
              </w:rPr>
              <w:t>nia celów działań logopedycznych w zakresie zaburzeń mowy;</w:t>
            </w:r>
          </w:p>
          <w:p w:rsidR="00CC2628" w:rsidRPr="00E449E8" w:rsidRDefault="001A51F6" w:rsidP="001D5C30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analiza zajęć z </w:t>
            </w:r>
            <w:r w:rsidR="00AF0553" w:rsidRPr="00E449E8">
              <w:rPr>
                <w:sz w:val="24"/>
                <w:szCs w:val="24"/>
              </w:rPr>
              <w:t xml:space="preserve"> uwzględnianie</w:t>
            </w:r>
            <w:r w:rsidRPr="00E449E8">
              <w:rPr>
                <w:sz w:val="24"/>
                <w:szCs w:val="24"/>
              </w:rPr>
              <w:t>m</w:t>
            </w:r>
            <w:r w:rsidR="00AF0553" w:rsidRPr="00E449E8">
              <w:rPr>
                <w:sz w:val="24"/>
                <w:szCs w:val="24"/>
              </w:rPr>
              <w:t xml:space="preserve"> zalet i wad </w:t>
            </w:r>
            <w:r w:rsidR="001D5C30" w:rsidRPr="00E449E8">
              <w:rPr>
                <w:sz w:val="24"/>
                <w:szCs w:val="24"/>
              </w:rPr>
              <w:t>obserwowanych</w:t>
            </w:r>
            <w:r w:rsidR="00AF0553" w:rsidRPr="00E449E8">
              <w:rPr>
                <w:sz w:val="24"/>
                <w:szCs w:val="24"/>
              </w:rPr>
              <w:t xml:space="preserve"> zajęć, samoocena, autorefleksja</w:t>
            </w:r>
            <w:r w:rsidR="001D5C30" w:rsidRPr="00E449E8">
              <w:rPr>
                <w:sz w:val="24"/>
                <w:szCs w:val="24"/>
              </w:rPr>
              <w:t>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E449E8" w:rsidRDefault="00AF0553" w:rsidP="00B500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Podstawowa wi</w:t>
            </w:r>
            <w:r w:rsidR="001D5C30" w:rsidRPr="00E449E8">
              <w:rPr>
                <w:sz w:val="24"/>
                <w:szCs w:val="24"/>
              </w:rPr>
              <w:t>edza logopedyczna</w:t>
            </w:r>
            <w:r w:rsidRPr="00E449E8">
              <w:rPr>
                <w:sz w:val="24"/>
                <w:szCs w:val="24"/>
              </w:rPr>
              <w:t xml:space="preserve"> o pracy z dziećmi i młodzieżą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AA26DA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84BEC" w:rsidRPr="00E449E8">
              <w:rPr>
                <w:sz w:val="24"/>
                <w:szCs w:val="24"/>
              </w:rPr>
              <w:t>opisuje proces wychowania, edukacji oraz profilaktyki, diagnozy  i terapii logopedycznej na przykładzie obserwowanych zajęć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_W07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884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rozszerzoną wiedzę o instytucjach, w których odbywa praktykę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673A8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_W08</w:t>
            </w: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omawia obserwowane podczas praktyk metody, techniki i środki wykorzystywane w terapii różnych zaburzeń mowy dzieci i młodzieży</w:t>
            </w:r>
            <w:r w:rsidR="00AA26D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5717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_W12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ma uporządkowaną i pogłębioną wiedzę na temat zasad organizacji warsztatu pracy logopedy w </w:t>
            </w:r>
            <w:r w:rsidR="003D22D9" w:rsidRPr="00E449E8">
              <w:rPr>
                <w:sz w:val="24"/>
                <w:szCs w:val="24"/>
              </w:rPr>
              <w:t xml:space="preserve">obserwowanych </w:t>
            </w:r>
            <w:r w:rsidRPr="00E449E8">
              <w:rPr>
                <w:sz w:val="24"/>
                <w:szCs w:val="24"/>
              </w:rPr>
              <w:t>placówkach (w tym wykorzystywania technologii internetowych) oraz zasad i norm etycznych obowiązujących w zawodzie logopedy</w:t>
            </w:r>
            <w:r w:rsidR="00AA26D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_W14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7E16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uporządkowaną wiedzę o wybranych ( interpersonalnych, etycznych) aspektach pracy logopedy, szczególnie w zakresie postępowania logopedycznego</w:t>
            </w:r>
            <w:r w:rsidR="003D22D9" w:rsidRPr="00E449E8">
              <w:rPr>
                <w:sz w:val="24"/>
                <w:szCs w:val="24"/>
              </w:rPr>
              <w:t xml:space="preserve"> z dziećmi i młodzieżą</w:t>
            </w:r>
            <w:r w:rsidR="00AA26D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CC2628" w:rsidP="00673A81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AA26DA" w:rsidP="003D2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D22D9" w:rsidRPr="00E449E8">
              <w:rPr>
                <w:sz w:val="24"/>
                <w:szCs w:val="24"/>
              </w:rPr>
              <w:t>wyszukuje, analizuje, ocenia, selekcjonuje, przetwarza  i integruje informacje związane z różnorodnymi spostrzeganymi podczas zajęć problemami dzieci i młodzieży o specjalnych potrzebach edukacyjnych  związanych, przede wszystkim z zakłóceniami i zaburzeniami mowy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_U01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obserwuje, rozpoznaje i opisuje stan mowy podmiotów oddziaływań logopedycznych, różnicuje zakłócenia i zaburzenia mowy, a także odpowiednio klasyfikuje rozpoznane zaburzenia mowy</w:t>
            </w:r>
            <w:r w:rsidR="00AA26D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_U02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podejmuje częściowe działania związane z wczesną interwencją logopedyczną</w:t>
            </w:r>
            <w:r w:rsidR="00AA26DA">
              <w:rPr>
                <w:sz w:val="24"/>
                <w:szCs w:val="24"/>
              </w:rPr>
              <w:t>;</w:t>
            </w:r>
            <w:r w:rsidR="00D60AB1" w:rsidRPr="00E4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_U04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dobiera i stosuje metody i środki terapii logopedycznej adekwatnie do możliwości i potrzeb pacjenta/klienta w prowadzonych przez siebie fragmentach zajęć;</w:t>
            </w:r>
            <w:r w:rsidR="00D60AB1" w:rsidRPr="00E449E8">
              <w:rPr>
                <w:sz w:val="24"/>
                <w:szCs w:val="24"/>
              </w:rPr>
              <w:t xml:space="preserve"> sporządza scenariusze zajęć</w:t>
            </w:r>
            <w:r w:rsidR="00AA26D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_U05</w:t>
            </w:r>
          </w:p>
          <w:p w:rsidR="003D22D9" w:rsidRPr="00E449E8" w:rsidRDefault="003D22D9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nawiązuje kontakt z dziećmi i młodzieżą o specjalnych potrzebach edukacyjnych</w:t>
            </w:r>
            <w:r w:rsidR="00AA26D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_U06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sprawnie posługuje się wiedzą logopedyczną w celu analizowania działań praktycznych</w:t>
            </w:r>
            <w:r w:rsidR="00D60AB1" w:rsidRPr="00E449E8">
              <w:rPr>
                <w:sz w:val="24"/>
                <w:szCs w:val="24"/>
              </w:rPr>
              <w:t xml:space="preserve"> swoich i innych studentów</w:t>
            </w:r>
            <w:r w:rsidRPr="00E449E8">
              <w:rPr>
                <w:sz w:val="24"/>
                <w:szCs w:val="24"/>
              </w:rPr>
              <w:t>;</w:t>
            </w:r>
          </w:p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zdobywa wiedzę i poszerza umiejętności diagnostyczno-terapeutyczne</w:t>
            </w:r>
            <w:r w:rsidR="00AA26D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_U07</w:t>
            </w:r>
          </w:p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prowadzi dokumentację procesu diagnostyczno – terapeutycznego</w:t>
            </w:r>
            <w:r w:rsidR="00D60AB1" w:rsidRPr="00E449E8">
              <w:rPr>
                <w:sz w:val="24"/>
                <w:szCs w:val="24"/>
              </w:rPr>
              <w:t>, przygotowuje pomoce terapeutyczne</w:t>
            </w:r>
            <w:r w:rsidR="00AA26D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_U10</w:t>
            </w:r>
          </w:p>
        </w:tc>
      </w:tr>
      <w:tr w:rsidR="003D22D9" w:rsidRPr="00150C5E" w:rsidTr="00D55E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D60A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współdziała w zespole; podejmuje róż</w:t>
            </w:r>
            <w:r w:rsidR="00D60AB1" w:rsidRPr="00E449E8">
              <w:rPr>
                <w:sz w:val="24"/>
                <w:szCs w:val="24"/>
              </w:rPr>
              <w:t>norodne zadania praktyczne</w:t>
            </w:r>
            <w:r w:rsidRPr="00E449E8">
              <w:rPr>
                <w:sz w:val="24"/>
                <w:szCs w:val="24"/>
              </w:rPr>
              <w:t>; rozwiązuje pojawiające się konflikty w grupie</w:t>
            </w:r>
            <w:r w:rsidR="00AA26D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D60AB1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_U16</w:t>
            </w:r>
          </w:p>
        </w:tc>
      </w:tr>
      <w:tr w:rsidR="003D22D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3D22D9" w:rsidP="00102E38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AA26DA" w:rsidP="002D0C9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60AB1" w:rsidRPr="00E449E8">
              <w:rPr>
                <w:sz w:val="24"/>
                <w:szCs w:val="24"/>
              </w:rPr>
              <w:t>świadomie dokonuje krytycznej oceny swojej wiedzy i umiejętności zawodowych; w przypadku trudności sięga po wsparcie specjalistów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B1" w:rsidRPr="00E449E8" w:rsidRDefault="00D60AB1" w:rsidP="00D60AB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2L_K01</w:t>
            </w:r>
          </w:p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 swoje kompetencje komunikacyjne; uczestniczy w przygotowywaniu projektów logopedycznych; przewiduje skutki swoich działań pedagogicznych</w:t>
            </w:r>
            <w:r w:rsidR="00AA26D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D60AB1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_K06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t xml:space="preserve">Praktyka </w:t>
            </w:r>
            <w:r w:rsidR="0062586E">
              <w:rPr>
                <w:color w:val="auto"/>
              </w:rPr>
              <w:t xml:space="preserve">ma charakter </w:t>
            </w:r>
            <w:r w:rsidRPr="00E449E8">
              <w:rPr>
                <w:color w:val="auto"/>
              </w:rPr>
              <w:t xml:space="preserve">metodyczny. Jest realizowana w wymiarze </w:t>
            </w:r>
            <w:r w:rsidR="0062586E">
              <w:rPr>
                <w:b/>
                <w:color w:val="auto"/>
              </w:rPr>
              <w:t>12</w:t>
            </w:r>
            <w:r w:rsidRPr="00E449E8">
              <w:rPr>
                <w:b/>
                <w:color w:val="auto"/>
              </w:rPr>
              <w:t>0</w:t>
            </w:r>
            <w:r w:rsidRPr="00E449E8">
              <w:rPr>
                <w:color w:val="auto"/>
              </w:rPr>
              <w:t xml:space="preserve"> </w:t>
            </w:r>
            <w:r w:rsidRPr="00E449E8">
              <w:rPr>
                <w:b/>
                <w:color w:val="auto"/>
              </w:rPr>
              <w:t>godz.</w:t>
            </w:r>
            <w:r w:rsidRPr="00E449E8">
              <w:rPr>
                <w:color w:val="auto"/>
              </w:rPr>
              <w:t xml:space="preserve"> </w:t>
            </w:r>
          </w:p>
          <w:p w:rsidR="003D22D9" w:rsidRPr="00E449E8" w:rsidRDefault="003D22D9" w:rsidP="001D5C30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color w:val="auto"/>
              </w:rPr>
              <w:t>we wskazanych placówkach: w przedszkolu (specjalnym); w szkole (specjalnej) lub poradni psychologiczno-pedagogicznej.</w:t>
            </w:r>
          </w:p>
          <w:p w:rsidR="003D22D9" w:rsidRPr="00E449E8" w:rsidRDefault="003D22D9" w:rsidP="00AF0553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9E8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wyznaczonych logopedów.</w:t>
            </w:r>
          </w:p>
          <w:p w:rsidR="003D22D9" w:rsidRPr="00150C5E" w:rsidRDefault="003D22D9" w:rsidP="0062586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Studenci projektują i prowadzą też samodzielnie zaję</w:t>
            </w:r>
            <w:r w:rsidR="0062586E">
              <w:rPr>
                <w:sz w:val="24"/>
                <w:szCs w:val="24"/>
              </w:rPr>
              <w:t>cia</w:t>
            </w:r>
            <w:r w:rsidRPr="00E449E8">
              <w:rPr>
                <w:sz w:val="24"/>
                <w:szCs w:val="24"/>
              </w:rPr>
              <w:t xml:space="preserve"> wskazan</w:t>
            </w:r>
            <w:r w:rsidR="0062586E">
              <w:rPr>
                <w:sz w:val="24"/>
                <w:szCs w:val="24"/>
              </w:rPr>
              <w:t>e</w:t>
            </w:r>
            <w:r w:rsidRPr="00E449E8">
              <w:rPr>
                <w:sz w:val="24"/>
                <w:szCs w:val="24"/>
              </w:rPr>
              <w:t xml:space="preserve"> przez logopedę, analizują i oceniają efekty swojej pracy, poznają pracę logopedy zatrudnionego w placówce, zapoznają się z dokumentacją logopedyczną</w:t>
            </w:r>
          </w:p>
        </w:tc>
      </w:tr>
      <w:tr w:rsidR="003D22D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50C5E"/>
        </w:tc>
      </w:tr>
      <w:tr w:rsidR="003D22D9" w:rsidRPr="00150C5E" w:rsidTr="00363175">
        <w:trPr>
          <w:trHeight w:val="416"/>
        </w:trPr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D22D9" w:rsidRPr="00150C5E" w:rsidRDefault="003D22D9" w:rsidP="00150C5E">
            <w:pPr>
              <w:rPr>
                <w:b/>
                <w:bCs/>
              </w:rPr>
            </w:pPr>
          </w:p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D22D9" w:rsidRPr="00E2196F" w:rsidRDefault="003D22D9" w:rsidP="00AF0553">
            <w:pPr>
              <w:rPr>
                <w:sz w:val="24"/>
                <w:szCs w:val="24"/>
              </w:rPr>
            </w:pPr>
            <w:r w:rsidRPr="00E2196F">
              <w:rPr>
                <w:sz w:val="24"/>
                <w:szCs w:val="24"/>
              </w:rPr>
              <w:t>Hospitacja zajęć prowadzonych przez logopedów;</w:t>
            </w:r>
          </w:p>
          <w:p w:rsidR="003D22D9" w:rsidRPr="00E2196F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96F">
              <w:rPr>
                <w:rFonts w:ascii="Times New Roman" w:hAnsi="Times New Roman" w:cs="Times New Roman"/>
                <w:sz w:val="24"/>
                <w:szCs w:val="24"/>
              </w:rPr>
              <w:t>hospitacja zajęć prowadzonych przez innego studenta;</w:t>
            </w:r>
          </w:p>
          <w:p w:rsidR="003D22D9" w:rsidRPr="00E2196F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96F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</w:t>
            </w:r>
            <w:r w:rsidRPr="00E2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pojedynczych zajęć z  dziećmi, młodzieżą; </w:t>
            </w:r>
          </w:p>
          <w:p w:rsidR="003D22D9" w:rsidRPr="00E2196F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96F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logopedy, uczelnianego </w:t>
            </w:r>
            <w:bookmarkStart w:id="0" w:name="_GoBack"/>
            <w:bookmarkEnd w:id="0"/>
            <w:r w:rsidRPr="00E2196F">
              <w:rPr>
                <w:rFonts w:ascii="Times New Roman" w:hAnsi="Times New Roman" w:cs="Times New Roman"/>
                <w:sz w:val="24"/>
                <w:szCs w:val="24"/>
              </w:rPr>
              <w:t xml:space="preserve">opiekuna praktyk; </w:t>
            </w:r>
          </w:p>
          <w:p w:rsidR="003D22D9" w:rsidRPr="00E2196F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96F">
              <w:rPr>
                <w:rFonts w:ascii="Times New Roman" w:hAnsi="Times New Roman" w:cs="Times New Roman"/>
                <w:sz w:val="24"/>
                <w:szCs w:val="24"/>
              </w:rPr>
              <w:t>analizy przypadków,</w:t>
            </w:r>
          </w:p>
          <w:p w:rsidR="00E2196F" w:rsidRPr="00363175" w:rsidRDefault="003D22D9" w:rsidP="0036317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96F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  <w:r w:rsidR="00E2196F" w:rsidRPr="00E21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081B12">
            <w:pPr>
              <w:jc w:val="center"/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E449E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Nr efektu</w:t>
            </w:r>
          </w:p>
          <w:p w:rsidR="003D22D9" w:rsidRPr="00E449E8" w:rsidRDefault="003D22D9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uczenia się/grupy efektów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Dyskusja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0AB1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01,03,06,07,13,</w:t>
            </w:r>
          </w:p>
          <w:p w:rsidR="003D22D9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Scenariusze fragmentów zajęć lub wybranych form</w:t>
            </w:r>
            <w:r w:rsidR="00D60AB1" w:rsidRPr="00E449E8">
              <w:rPr>
                <w:sz w:val="24"/>
                <w:szCs w:val="24"/>
              </w:rPr>
              <w:t xml:space="preserve"> pomocy</w:t>
            </w:r>
            <w:r w:rsidR="007E164A" w:rsidRPr="00E449E8">
              <w:rPr>
                <w:sz w:val="24"/>
                <w:szCs w:val="24"/>
              </w:rPr>
              <w:t xml:space="preserve"> w placówkach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02,04,</w:t>
            </w:r>
            <w:r w:rsidR="00D60AB1" w:rsidRPr="00E449E8">
              <w:rPr>
                <w:sz w:val="24"/>
                <w:szCs w:val="24"/>
              </w:rPr>
              <w:t>09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04,12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Przeprowadzenie wymaganej liczby zajęć, konsultacji  bądź innych form pracy z  dziećmi  i młodzieżą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08,09,10,11,13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644E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05, 14,15</w:t>
            </w:r>
          </w:p>
        </w:tc>
      </w:tr>
      <w:tr w:rsidR="003D22D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D22D9" w:rsidRDefault="003D22D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D22D9" w:rsidRDefault="003D22D9" w:rsidP="00102E38">
            <w:pPr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D22D9" w:rsidRPr="00AA7606" w:rsidRDefault="003D22D9" w:rsidP="00217BEC">
            <w:pPr>
              <w:rPr>
                <w:sz w:val="24"/>
                <w:szCs w:val="24"/>
              </w:rPr>
            </w:pPr>
            <w:r w:rsidRPr="00AA7606">
              <w:rPr>
                <w:sz w:val="24"/>
                <w:szCs w:val="24"/>
              </w:rPr>
              <w:t xml:space="preserve">Zaliczenie </w:t>
            </w:r>
            <w:r w:rsidR="00AA7606" w:rsidRPr="00AA7606">
              <w:rPr>
                <w:sz w:val="24"/>
                <w:szCs w:val="24"/>
              </w:rPr>
              <w:t>komisyjne</w:t>
            </w:r>
          </w:p>
          <w:p w:rsidR="00AA7606" w:rsidRPr="00AA7606" w:rsidRDefault="00AA7606" w:rsidP="00AA760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AA7606" w:rsidRPr="00AA7606" w:rsidRDefault="00AA7606" w:rsidP="00AA760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AA7606" w:rsidRPr="00AA7606" w:rsidRDefault="00AA7606" w:rsidP="00AA760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AA7606" w:rsidRPr="00AA7606" w:rsidRDefault="00AA7606" w:rsidP="00AA760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6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AA7606" w:rsidRPr="00AA7606" w:rsidRDefault="00AA7606" w:rsidP="00AA7606">
            <w:pPr>
              <w:rPr>
                <w:sz w:val="24"/>
                <w:szCs w:val="24"/>
              </w:rPr>
            </w:pPr>
            <w:r w:rsidRPr="00AA7606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AA7606">
              <w:rPr>
                <w:sz w:val="24"/>
                <w:szCs w:val="24"/>
              </w:rPr>
              <w:t>autorefleksja studenta.</w:t>
            </w:r>
          </w:p>
          <w:p w:rsidR="00AA7606" w:rsidRPr="00AA7606" w:rsidRDefault="00AA7606" w:rsidP="00AA7606">
            <w:pPr>
              <w:rPr>
                <w:sz w:val="24"/>
                <w:szCs w:val="24"/>
              </w:rPr>
            </w:pPr>
            <w:r w:rsidRPr="00AA7606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AA7606">
              <w:rPr>
                <w:rFonts w:eastAsia="+mn-ea"/>
                <w:sz w:val="24"/>
                <w:szCs w:val="24"/>
              </w:rPr>
              <w:t>(lub szczegółowo opisuje sposób rozwiązania) mini zadania zawodowe losowo wybrane.</w:t>
            </w:r>
          </w:p>
        </w:tc>
      </w:tr>
      <w:tr w:rsidR="003D22D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D22D9" w:rsidRPr="00AA26DA" w:rsidRDefault="003D22D9" w:rsidP="00AA26DA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D22D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22D9" w:rsidRPr="00AF055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62586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22D9" w:rsidRPr="00AF0553">
              <w:rPr>
                <w:sz w:val="24"/>
                <w:szCs w:val="24"/>
              </w:rPr>
              <w:t>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2586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2586E">
              <w:rPr>
                <w:sz w:val="24"/>
                <w:szCs w:val="24"/>
              </w:rPr>
              <w:t>5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C644E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D22D9" w:rsidRPr="00AF0553" w:rsidRDefault="0062586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C64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C6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449E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150C5E" w:rsidRDefault="0062586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449E8">
              <w:rPr>
                <w:sz w:val="24"/>
                <w:szCs w:val="24"/>
              </w:rPr>
              <w:t>5</w:t>
            </w:r>
          </w:p>
        </w:tc>
      </w:tr>
      <w:tr w:rsidR="003D22D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3D22D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3D22D9" w:rsidRPr="00150C5E" w:rsidRDefault="003D22D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8,2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7,2</w:t>
            </w:r>
          </w:p>
        </w:tc>
      </w:tr>
    </w:tbl>
    <w:p w:rsidR="00C94F3E" w:rsidRDefault="00C94F3E"/>
    <w:sectPr w:rsidR="00C94F3E" w:rsidSect="00363175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A6038"/>
    <w:rsid w:val="000B52A6"/>
    <w:rsid w:val="000D2E2A"/>
    <w:rsid w:val="000E1BD2"/>
    <w:rsid w:val="00102E38"/>
    <w:rsid w:val="00110730"/>
    <w:rsid w:val="00110B0A"/>
    <w:rsid w:val="0012055E"/>
    <w:rsid w:val="00150C5E"/>
    <w:rsid w:val="001622AA"/>
    <w:rsid w:val="001A51F6"/>
    <w:rsid w:val="001B56B2"/>
    <w:rsid w:val="001D5C30"/>
    <w:rsid w:val="001F3AB5"/>
    <w:rsid w:val="00217BEC"/>
    <w:rsid w:val="00292893"/>
    <w:rsid w:val="002A0977"/>
    <w:rsid w:val="002D0C9C"/>
    <w:rsid w:val="002D45CD"/>
    <w:rsid w:val="002D4AD6"/>
    <w:rsid w:val="00305CA9"/>
    <w:rsid w:val="0034504F"/>
    <w:rsid w:val="00363175"/>
    <w:rsid w:val="003D22D9"/>
    <w:rsid w:val="003E4889"/>
    <w:rsid w:val="00423260"/>
    <w:rsid w:val="00461E8D"/>
    <w:rsid w:val="00491DB5"/>
    <w:rsid w:val="004A78BB"/>
    <w:rsid w:val="004B4A7C"/>
    <w:rsid w:val="004E6163"/>
    <w:rsid w:val="004E6648"/>
    <w:rsid w:val="004F5516"/>
    <w:rsid w:val="005066C1"/>
    <w:rsid w:val="00534D91"/>
    <w:rsid w:val="0053578C"/>
    <w:rsid w:val="005F3CD3"/>
    <w:rsid w:val="006127A7"/>
    <w:rsid w:val="0062586E"/>
    <w:rsid w:val="00642FC4"/>
    <w:rsid w:val="00660116"/>
    <w:rsid w:val="00673A81"/>
    <w:rsid w:val="006C7DB2"/>
    <w:rsid w:val="00785125"/>
    <w:rsid w:val="007B4BE7"/>
    <w:rsid w:val="007C78B0"/>
    <w:rsid w:val="007E164A"/>
    <w:rsid w:val="007F5341"/>
    <w:rsid w:val="00804DDB"/>
    <w:rsid w:val="00814EEF"/>
    <w:rsid w:val="008752E5"/>
    <w:rsid w:val="00880D62"/>
    <w:rsid w:val="00884BEC"/>
    <w:rsid w:val="00900650"/>
    <w:rsid w:val="00914F35"/>
    <w:rsid w:val="0091600F"/>
    <w:rsid w:val="0092458B"/>
    <w:rsid w:val="00926757"/>
    <w:rsid w:val="00932957"/>
    <w:rsid w:val="0094566C"/>
    <w:rsid w:val="009934DF"/>
    <w:rsid w:val="00993744"/>
    <w:rsid w:val="009B18EF"/>
    <w:rsid w:val="009B1E54"/>
    <w:rsid w:val="009D1301"/>
    <w:rsid w:val="009E54AD"/>
    <w:rsid w:val="009F1D38"/>
    <w:rsid w:val="00A412C9"/>
    <w:rsid w:val="00A42282"/>
    <w:rsid w:val="00A638B6"/>
    <w:rsid w:val="00A82DF8"/>
    <w:rsid w:val="00AA26DA"/>
    <w:rsid w:val="00AA7606"/>
    <w:rsid w:val="00AE5499"/>
    <w:rsid w:val="00AF0553"/>
    <w:rsid w:val="00AF1A61"/>
    <w:rsid w:val="00B346B8"/>
    <w:rsid w:val="00B500B1"/>
    <w:rsid w:val="00B71CD7"/>
    <w:rsid w:val="00BF09B6"/>
    <w:rsid w:val="00C05717"/>
    <w:rsid w:val="00C7503B"/>
    <w:rsid w:val="00C77DDF"/>
    <w:rsid w:val="00C9293E"/>
    <w:rsid w:val="00C94F3E"/>
    <w:rsid w:val="00CA7366"/>
    <w:rsid w:val="00CC2628"/>
    <w:rsid w:val="00CE1584"/>
    <w:rsid w:val="00CF3D2D"/>
    <w:rsid w:val="00D31BF6"/>
    <w:rsid w:val="00D56384"/>
    <w:rsid w:val="00D60AB1"/>
    <w:rsid w:val="00D62D5D"/>
    <w:rsid w:val="00D828D1"/>
    <w:rsid w:val="00DA552D"/>
    <w:rsid w:val="00E2196F"/>
    <w:rsid w:val="00E40D52"/>
    <w:rsid w:val="00E449E8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321DA"/>
  <w15:docId w15:val="{D6ECF4D7-C312-4A20-AF6C-82EDF026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AF05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AF0553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AF055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7394F-1986-4E08-B2C7-C1905457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994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14</cp:revision>
  <dcterms:created xsi:type="dcterms:W3CDTF">2020-01-23T11:57:00Z</dcterms:created>
  <dcterms:modified xsi:type="dcterms:W3CDTF">2021-08-24T12:28:00Z</dcterms:modified>
</cp:coreProperties>
</file>